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E0D2157" w14:textId="20AFFF82" w:rsidR="006B5E90" w:rsidRDefault="002F235B" w:rsidP="002F235B">
      <w:pPr>
        <w:jc w:val="center"/>
      </w:pPr>
      <w:r>
        <w:t>VPC Challenge</w:t>
      </w:r>
    </w:p>
    <w:p w14:paraId="3A15EB12" w14:textId="4CABF024" w:rsidR="002F235B" w:rsidRDefault="002F235B" w:rsidP="002F235B">
      <w:r>
        <w:t>Use Case: Setting up Transit Gateway and VPC Endpoints for a Multi-VPC Architecture</w:t>
      </w:r>
    </w:p>
    <w:p w14:paraId="4A78BD05" w14:textId="77777777" w:rsidR="002F235B" w:rsidRDefault="002F235B" w:rsidP="002F235B">
      <w:r>
        <w:t>Scenario:</w:t>
      </w:r>
    </w:p>
    <w:p w14:paraId="5AAB7786" w14:textId="7BCB89F7" w:rsidR="002F235B" w:rsidRDefault="002F235B" w:rsidP="002F235B">
      <w:r>
        <w:t xml:space="preserve">A large organization is migrating its on-premises infrastructure to the AWS cloud. </w:t>
      </w:r>
    </w:p>
    <w:p w14:paraId="7F154025" w14:textId="77777777" w:rsidR="002F235B" w:rsidRDefault="002F235B" w:rsidP="002F235B">
      <w:r>
        <w:t xml:space="preserve">The organization's architecture involves multiple VPCs for different departments and applications, </w:t>
      </w:r>
    </w:p>
    <w:p w14:paraId="6D4ABDEE" w14:textId="77777777" w:rsidR="002F235B" w:rsidRDefault="002F235B" w:rsidP="002F235B">
      <w:r>
        <w:t xml:space="preserve">each requiring secure communication with centralized services and external resources. </w:t>
      </w:r>
    </w:p>
    <w:p w14:paraId="67654247" w14:textId="77777777" w:rsidR="002F235B" w:rsidRDefault="002F235B" w:rsidP="002F235B">
      <w:r>
        <w:t>The IT team needs to design and implement a scalable and efficient network architecture to accommodate</w:t>
      </w:r>
    </w:p>
    <w:p w14:paraId="32AC9082" w14:textId="77777777" w:rsidR="002F235B" w:rsidRDefault="002F235B" w:rsidP="002F235B">
      <w:r>
        <w:t>the organization's growth and ensure robust connectivity between VPCs and external services.</w:t>
      </w:r>
    </w:p>
    <w:p w14:paraId="2130A897" w14:textId="77777777" w:rsidR="002F235B" w:rsidRDefault="002F235B" w:rsidP="002F235B"/>
    <w:p w14:paraId="0A802516" w14:textId="1DF18A7F" w:rsidR="002F235B" w:rsidRDefault="002F235B" w:rsidP="002F235B">
      <w:r>
        <w:t>Objectives:</w:t>
      </w:r>
    </w:p>
    <w:p w14:paraId="711B7676" w14:textId="77777777" w:rsidR="002F235B" w:rsidRDefault="002F235B" w:rsidP="002F235B">
      <w:r>
        <w:t>Design and deploy a scalable network architecture using AWS Transit Gateway to simplify network connectivity between multiple VPCs.</w:t>
      </w:r>
    </w:p>
    <w:p w14:paraId="6589586B" w14:textId="77777777" w:rsidR="002B3C26" w:rsidRDefault="002F235B" w:rsidP="002F235B">
      <w:r>
        <w:t>Configure VPC endpoints to securely access AWS services without internet gateways or NAT gateways, ensuring data privacy and minimizing exposure to external threats.</w:t>
      </w:r>
    </w:p>
    <w:p w14:paraId="07F727A7" w14:textId="77777777" w:rsidR="002B3C26" w:rsidRDefault="002B3C26" w:rsidP="002F235B"/>
    <w:p w14:paraId="403D77E5" w14:textId="77777777" w:rsidR="002B3C26" w:rsidRDefault="002B3C26" w:rsidP="002F235B">
      <w:r>
        <w:t>Step 1: Create 4 VPC’s in different regions N.Virginia, Ohio, California,Oregon</w:t>
      </w:r>
    </w:p>
    <w:p w14:paraId="0CB210A6" w14:textId="1CAB3017" w:rsidR="002B3C26" w:rsidRDefault="002B3C26" w:rsidP="002F235B">
      <w:r>
        <w:t>With CIDR:</w:t>
      </w:r>
      <w:r>
        <w:tab/>
        <w:t xml:space="preserve"> 20.0.0.0/16</w:t>
      </w:r>
    </w:p>
    <w:p w14:paraId="0D8EFE5C" w14:textId="0AE5181B" w:rsidR="002B3C26" w:rsidRDefault="002B3C26" w:rsidP="002B3C26">
      <w:r>
        <w:tab/>
      </w:r>
      <w:r>
        <w:tab/>
      </w:r>
      <w:r>
        <w:t>2</w:t>
      </w:r>
      <w:r>
        <w:t>1</w:t>
      </w:r>
      <w:r>
        <w:t>.0.0.0/16</w:t>
      </w:r>
    </w:p>
    <w:p w14:paraId="1E624127" w14:textId="1AA3B38D" w:rsidR="002B3C26" w:rsidRDefault="002B3C26" w:rsidP="002B3C26">
      <w:r>
        <w:tab/>
      </w:r>
      <w:r>
        <w:tab/>
      </w:r>
      <w:r>
        <w:t>2</w:t>
      </w:r>
      <w:r>
        <w:t>2</w:t>
      </w:r>
      <w:r>
        <w:t>.0.0.0/16</w:t>
      </w:r>
    </w:p>
    <w:p w14:paraId="7324237D" w14:textId="323B7D46" w:rsidR="002B3C26" w:rsidRDefault="002B3C26" w:rsidP="002B3C26">
      <w:r>
        <w:tab/>
      </w:r>
      <w:r>
        <w:tab/>
      </w:r>
      <w:r>
        <w:t>2</w:t>
      </w:r>
      <w:r>
        <w:t>3.</w:t>
      </w:r>
      <w:r>
        <w:t>.0.0.0/16</w:t>
      </w:r>
    </w:p>
    <w:p w14:paraId="079F7292" w14:textId="2FAF415B" w:rsidR="002B3C26" w:rsidRDefault="002B3C26" w:rsidP="002B3C26">
      <w:r>
        <w:t>Step 2: Create Subnets for 4 VPC’s</w:t>
      </w:r>
    </w:p>
    <w:p w14:paraId="31974337" w14:textId="1D3DE5FD" w:rsidR="002B3C26" w:rsidRDefault="002B3C26" w:rsidP="002B3C26">
      <w:r>
        <w:t>Step 3: Create Internet gateway for 1VPC only</w:t>
      </w:r>
    </w:p>
    <w:p w14:paraId="511C16BB" w14:textId="3AD75736" w:rsidR="002B3C26" w:rsidRDefault="002B3C26" w:rsidP="002B3C26">
      <w:r>
        <w:t>Step 4: Create RT for All 4VPC’s</w:t>
      </w:r>
    </w:p>
    <w:p w14:paraId="0563FA17" w14:textId="3A6A4558" w:rsidR="002B3C26" w:rsidRDefault="002B3C26" w:rsidP="002B3C26"/>
    <w:p w14:paraId="1A57B2F3" w14:textId="41C0CDFD" w:rsidR="002F235B" w:rsidRDefault="002F235B" w:rsidP="002F235B">
      <w:r>
        <w:lastRenderedPageBreak/>
        <w:br/>
      </w:r>
    </w:p>
    <w:p w14:paraId="57EF10F4" w14:textId="2B984F68" w:rsidR="002F235B" w:rsidRDefault="0009598B" w:rsidP="002F235B">
      <w:r w:rsidRPr="0009598B">
        <w:drawing>
          <wp:inline distT="0" distB="0" distL="0" distR="0" wp14:anchorId="0D2B069A" wp14:editId="5D640745">
            <wp:extent cx="5943600" cy="2910205"/>
            <wp:effectExtent l="0" t="0" r="0" b="4445"/>
            <wp:docPr id="3183390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339077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8DE19" w14:textId="75F23A2B" w:rsidR="0009598B" w:rsidRDefault="0009598B" w:rsidP="002F235B">
      <w:r w:rsidRPr="0009598B">
        <w:drawing>
          <wp:inline distT="0" distB="0" distL="0" distR="0" wp14:anchorId="68AE8D56" wp14:editId="1421D334">
            <wp:extent cx="5943600" cy="1189355"/>
            <wp:effectExtent l="0" t="0" r="0" b="0"/>
            <wp:docPr id="15554380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438016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8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F6442" w14:textId="3617D000" w:rsidR="0009598B" w:rsidRDefault="0009598B" w:rsidP="002F235B">
      <w:r>
        <w:t>IGW</w:t>
      </w:r>
    </w:p>
    <w:p w14:paraId="15BD3E5B" w14:textId="35781B09" w:rsidR="0009598B" w:rsidRDefault="0009598B" w:rsidP="002F235B">
      <w:r w:rsidRPr="0009598B">
        <w:drawing>
          <wp:inline distT="0" distB="0" distL="0" distR="0" wp14:anchorId="5BB1F0CC" wp14:editId="3176198A">
            <wp:extent cx="5943600" cy="1131570"/>
            <wp:effectExtent l="0" t="0" r="0" b="0"/>
            <wp:docPr id="15903923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039234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54EE3" w14:textId="1245196D" w:rsidR="002855F0" w:rsidRDefault="002855F0" w:rsidP="002F235B">
      <w:r w:rsidRPr="002855F0">
        <w:drawing>
          <wp:inline distT="0" distB="0" distL="0" distR="0" wp14:anchorId="7FED2FE8" wp14:editId="77218ACF">
            <wp:extent cx="5943600" cy="889000"/>
            <wp:effectExtent l="0" t="0" r="0" b="6350"/>
            <wp:docPr id="17646463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64632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6F810" w14:textId="259E2408" w:rsidR="002855F0" w:rsidRDefault="002855F0" w:rsidP="002F235B">
      <w:r w:rsidRPr="002855F0">
        <w:lastRenderedPageBreak/>
        <w:drawing>
          <wp:inline distT="0" distB="0" distL="0" distR="0" wp14:anchorId="3ED908FE" wp14:editId="1A9CB07D">
            <wp:extent cx="5943600" cy="1074420"/>
            <wp:effectExtent l="0" t="0" r="0" b="0"/>
            <wp:docPr id="6166242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62421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B481C" w14:textId="11058C15" w:rsidR="0029343A" w:rsidRDefault="0029343A" w:rsidP="002F235B">
      <w:r w:rsidRPr="0029343A">
        <w:drawing>
          <wp:inline distT="0" distB="0" distL="0" distR="0" wp14:anchorId="1CDBBB67" wp14:editId="22AA6725">
            <wp:extent cx="5943600" cy="2948940"/>
            <wp:effectExtent l="0" t="0" r="0" b="3810"/>
            <wp:docPr id="15087594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75942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3DAE8" w14:textId="1EEB9DEF" w:rsidR="0029343A" w:rsidRDefault="0029343A" w:rsidP="002F235B">
      <w:r w:rsidRPr="0029343A">
        <w:drawing>
          <wp:inline distT="0" distB="0" distL="0" distR="0" wp14:anchorId="5016A20E" wp14:editId="7FFDB65F">
            <wp:extent cx="5943600" cy="2835910"/>
            <wp:effectExtent l="0" t="0" r="0" b="2540"/>
            <wp:docPr id="15018977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89776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642FE" w14:textId="7959851F" w:rsidR="00777FE2" w:rsidRDefault="002B3C26" w:rsidP="002F235B">
      <w:r>
        <w:t xml:space="preserve">Step 5: Create </w:t>
      </w:r>
      <w:r w:rsidR="00777FE2">
        <w:t>Transit Gateway</w:t>
      </w:r>
      <w:r>
        <w:t xml:space="preserve"> in all VPC’s</w:t>
      </w:r>
    </w:p>
    <w:p w14:paraId="5F5718E0" w14:textId="6A42B61D" w:rsidR="00777FE2" w:rsidRDefault="00777FE2" w:rsidP="002F235B">
      <w:r w:rsidRPr="00777FE2">
        <w:lastRenderedPageBreak/>
        <w:drawing>
          <wp:inline distT="0" distB="0" distL="0" distR="0" wp14:anchorId="1C517697" wp14:editId="76E9920D">
            <wp:extent cx="5943600" cy="989965"/>
            <wp:effectExtent l="0" t="0" r="0" b="635"/>
            <wp:docPr id="10645921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59219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8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4BB6E" w14:textId="7F211C5B" w:rsidR="00777FE2" w:rsidRDefault="00777FE2" w:rsidP="002F235B">
      <w:r w:rsidRPr="00777FE2">
        <w:drawing>
          <wp:inline distT="0" distB="0" distL="0" distR="0" wp14:anchorId="3449C1ED" wp14:editId="0BF65C0F">
            <wp:extent cx="5943600" cy="895350"/>
            <wp:effectExtent l="0" t="0" r="0" b="0"/>
            <wp:docPr id="32138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380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45A04" w14:textId="4016E197" w:rsidR="00777FE2" w:rsidRDefault="00777FE2" w:rsidP="002F235B">
      <w:r w:rsidRPr="00777FE2">
        <w:drawing>
          <wp:inline distT="0" distB="0" distL="0" distR="0" wp14:anchorId="48D926FD" wp14:editId="42253AF0">
            <wp:extent cx="5943600" cy="963295"/>
            <wp:effectExtent l="0" t="0" r="0" b="8255"/>
            <wp:docPr id="5942238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22384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6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25EBF" w14:textId="4C6C9BCB" w:rsidR="00777FE2" w:rsidRDefault="00777FE2" w:rsidP="002F235B">
      <w:r w:rsidRPr="00777FE2">
        <w:drawing>
          <wp:inline distT="0" distB="0" distL="0" distR="0" wp14:anchorId="7DA19482" wp14:editId="23EAB92C">
            <wp:extent cx="5943600" cy="1196340"/>
            <wp:effectExtent l="0" t="0" r="0" b="3810"/>
            <wp:docPr id="20375425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54258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D814E" w14:textId="0A8B7F18" w:rsidR="002B3C26" w:rsidRDefault="002B3C26" w:rsidP="002F235B">
      <w:r>
        <w:t>Step 6: Create transit gateway attachments from 1</w:t>
      </w:r>
      <w:r w:rsidRPr="002B3C26">
        <w:rPr>
          <w:vertAlign w:val="superscript"/>
        </w:rPr>
        <w:t>st</w:t>
      </w:r>
      <w:r>
        <w:t xml:space="preserve"> VPC to other VPC’s</w:t>
      </w:r>
    </w:p>
    <w:p w14:paraId="69D011DE" w14:textId="44B1734F" w:rsidR="00561827" w:rsidRDefault="00561827" w:rsidP="002F235B">
      <w:r w:rsidRPr="00561827">
        <w:drawing>
          <wp:inline distT="0" distB="0" distL="0" distR="0" wp14:anchorId="66A17823" wp14:editId="019F0F05">
            <wp:extent cx="5943600" cy="1247140"/>
            <wp:effectExtent l="0" t="0" r="0" b="0"/>
            <wp:docPr id="9550118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501183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FF91D" w14:textId="6395D918" w:rsidR="00561827" w:rsidRDefault="00561827" w:rsidP="002F235B">
      <w:r w:rsidRPr="00561827">
        <w:drawing>
          <wp:inline distT="0" distB="0" distL="0" distR="0" wp14:anchorId="06B653B3" wp14:editId="33918F3C">
            <wp:extent cx="5943600" cy="1186815"/>
            <wp:effectExtent l="0" t="0" r="0" b="0"/>
            <wp:docPr id="21451568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15687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8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49AAE" w14:textId="2B87DF7E" w:rsidR="00561827" w:rsidRDefault="00561827" w:rsidP="002F235B">
      <w:r w:rsidRPr="00561827">
        <w:lastRenderedPageBreak/>
        <w:drawing>
          <wp:inline distT="0" distB="0" distL="0" distR="0" wp14:anchorId="16959E3F" wp14:editId="7D1DD0C4">
            <wp:extent cx="5943600" cy="1288415"/>
            <wp:effectExtent l="0" t="0" r="0" b="6985"/>
            <wp:docPr id="5074652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46520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2E252" w14:textId="1C4E053B" w:rsidR="00561827" w:rsidRDefault="002B3C26" w:rsidP="002F235B">
      <w:r>
        <w:t>Step 7:Create end points in 2</w:t>
      </w:r>
      <w:r w:rsidRPr="002B3C26">
        <w:rPr>
          <w:vertAlign w:val="superscript"/>
        </w:rPr>
        <w:t>nd</w:t>
      </w:r>
      <w:r>
        <w:t>,3</w:t>
      </w:r>
      <w:r w:rsidRPr="002B3C26">
        <w:rPr>
          <w:vertAlign w:val="superscript"/>
        </w:rPr>
        <w:t>rd</w:t>
      </w:r>
      <w:r>
        <w:t xml:space="preserve"> and 4</w:t>
      </w:r>
      <w:r w:rsidRPr="002B3C26">
        <w:rPr>
          <w:vertAlign w:val="superscript"/>
        </w:rPr>
        <w:t>th</w:t>
      </w:r>
      <w:r>
        <w:t xml:space="preserve"> VPC’s and attach them into PVT RT.</w:t>
      </w:r>
    </w:p>
    <w:p w14:paraId="73F89B4C" w14:textId="3FEF5BF5" w:rsidR="00590E82" w:rsidRDefault="003E63ED" w:rsidP="002F235B">
      <w:r w:rsidRPr="003E63ED">
        <w:drawing>
          <wp:inline distT="0" distB="0" distL="0" distR="0" wp14:anchorId="5CA7AC81" wp14:editId="063FBB2A">
            <wp:extent cx="5943600" cy="2813050"/>
            <wp:effectExtent l="0" t="0" r="0" b="6350"/>
            <wp:docPr id="18623264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32640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D1A21" w14:textId="0D5497A9" w:rsidR="003E63ED" w:rsidRDefault="003E63ED" w:rsidP="002F235B">
      <w:r w:rsidRPr="003E63ED">
        <w:drawing>
          <wp:inline distT="0" distB="0" distL="0" distR="0" wp14:anchorId="014AF415" wp14:editId="0A6AD4F0">
            <wp:extent cx="5943600" cy="2455545"/>
            <wp:effectExtent l="0" t="0" r="0" b="1905"/>
            <wp:docPr id="16784723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47233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ACD27" w14:textId="447EB2B7" w:rsidR="003E63ED" w:rsidRDefault="003E63ED" w:rsidP="002F235B">
      <w:r w:rsidRPr="003E63ED">
        <w:lastRenderedPageBreak/>
        <w:drawing>
          <wp:inline distT="0" distB="0" distL="0" distR="0" wp14:anchorId="4B9ADFAF" wp14:editId="0556A3C5">
            <wp:extent cx="5943600" cy="1240155"/>
            <wp:effectExtent l="0" t="0" r="0" b="0"/>
            <wp:docPr id="17303347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33471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DA717" w14:textId="541BFAD5" w:rsidR="003E63ED" w:rsidRDefault="003E63ED" w:rsidP="002F235B">
      <w:r w:rsidRPr="003E63ED">
        <w:drawing>
          <wp:inline distT="0" distB="0" distL="0" distR="0" wp14:anchorId="50728DB4" wp14:editId="13D3E2BC">
            <wp:extent cx="5943600" cy="1183640"/>
            <wp:effectExtent l="0" t="0" r="0" b="0"/>
            <wp:docPr id="10086118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61184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8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8EFA4" w14:textId="124A5C35" w:rsidR="002B3C26" w:rsidRDefault="002B3C26" w:rsidP="002F235B">
      <w:r>
        <w:t xml:space="preserve">Step 7:Go to Transitgate way RT and add routes </w:t>
      </w:r>
    </w:p>
    <w:p w14:paraId="302AF53C" w14:textId="77A2D20A" w:rsidR="00387FF3" w:rsidRDefault="00387FF3" w:rsidP="002F235B">
      <w:r w:rsidRPr="00387FF3">
        <w:drawing>
          <wp:inline distT="0" distB="0" distL="0" distR="0" wp14:anchorId="3C60D1C7" wp14:editId="5D9C8392">
            <wp:extent cx="5943600" cy="2885440"/>
            <wp:effectExtent l="0" t="0" r="0" b="0"/>
            <wp:docPr id="2939466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94666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39153" w14:textId="5DF8FE63" w:rsidR="00A612D2" w:rsidRDefault="00A612D2" w:rsidP="002F235B">
      <w:r>
        <w:t>Step 8: Now go to VPC RT and add all 3 Transitgat ways for each 1VPC</w:t>
      </w:r>
    </w:p>
    <w:p w14:paraId="6CBC1FF6" w14:textId="42962C8E" w:rsidR="00387FF3" w:rsidRDefault="00387FF3" w:rsidP="002F235B">
      <w:r w:rsidRPr="00387FF3">
        <w:lastRenderedPageBreak/>
        <w:drawing>
          <wp:inline distT="0" distB="0" distL="0" distR="0" wp14:anchorId="1638120B" wp14:editId="4A36F3E1">
            <wp:extent cx="5943600" cy="2794000"/>
            <wp:effectExtent l="0" t="0" r="0" b="6350"/>
            <wp:docPr id="16511018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10189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10BBF" w14:textId="40CB8197" w:rsidR="00A612D2" w:rsidRDefault="00A612D2" w:rsidP="002F235B">
      <w:r>
        <w:t>Step 9: Now create 4 EC2’s with respective VPC’s</w:t>
      </w:r>
    </w:p>
    <w:p w14:paraId="1599D6F4" w14:textId="7931EBBF" w:rsidR="00A612D2" w:rsidRDefault="00A612D2" w:rsidP="002F235B">
      <w:r>
        <w:t>Here 1</w:t>
      </w:r>
      <w:r w:rsidRPr="00A612D2">
        <w:rPr>
          <w:vertAlign w:val="superscript"/>
        </w:rPr>
        <w:t>st</w:t>
      </w:r>
      <w:r>
        <w:t xml:space="preserve"> EC2 is connected with Public and remaining are with Private subnets.</w:t>
      </w:r>
    </w:p>
    <w:p w14:paraId="3DAF194A" w14:textId="58DBC08D" w:rsidR="00CA098F" w:rsidRDefault="00CA098F" w:rsidP="002F235B">
      <w:r w:rsidRPr="00CA098F">
        <w:drawing>
          <wp:inline distT="0" distB="0" distL="0" distR="0" wp14:anchorId="0176B6DF" wp14:editId="303D8954">
            <wp:extent cx="5943600" cy="1206500"/>
            <wp:effectExtent l="0" t="0" r="0" b="0"/>
            <wp:docPr id="20994118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941185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7FF1C" w14:textId="58D809A4" w:rsidR="00A612D2" w:rsidRDefault="00A612D2" w:rsidP="002F235B">
      <w:r>
        <w:t>Step 10: Now connect to the 1</w:t>
      </w:r>
      <w:r w:rsidRPr="00A612D2">
        <w:rPr>
          <w:vertAlign w:val="superscript"/>
        </w:rPr>
        <w:t>st</w:t>
      </w:r>
      <w:r>
        <w:t xml:space="preserve"> ec2 sever then ping with all remaining EC2 Private IP’s</w:t>
      </w:r>
    </w:p>
    <w:p w14:paraId="00C90EBC" w14:textId="6D3F1801" w:rsidR="00A612D2" w:rsidRDefault="00A612D2" w:rsidP="002F235B">
      <w:r>
        <w:t>It will connect.</w:t>
      </w:r>
      <w:r w:rsidR="00213257">
        <w:t>s</w:t>
      </w:r>
    </w:p>
    <w:p w14:paraId="3F1A597B" w14:textId="1E19C275" w:rsidR="00CA098F" w:rsidRDefault="00CA098F" w:rsidP="002F235B">
      <w:r w:rsidRPr="00CA098F">
        <w:drawing>
          <wp:inline distT="0" distB="0" distL="0" distR="0" wp14:anchorId="5D45C7F6" wp14:editId="34027BFF">
            <wp:extent cx="5943600" cy="1010285"/>
            <wp:effectExtent l="0" t="0" r="0" b="0"/>
            <wp:docPr id="18965040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50408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1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9176F" w14:textId="1CCFF58F" w:rsidR="00CA098F" w:rsidRDefault="00CA098F" w:rsidP="002F235B">
      <w:r w:rsidRPr="00CA098F">
        <w:lastRenderedPageBreak/>
        <w:drawing>
          <wp:inline distT="0" distB="0" distL="0" distR="0" wp14:anchorId="710C2FFC" wp14:editId="23D5E813">
            <wp:extent cx="5943600" cy="2460625"/>
            <wp:effectExtent l="0" t="0" r="0" b="0"/>
            <wp:docPr id="13055086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50860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BAA4F" w14:textId="0996CBC6" w:rsidR="007635C2" w:rsidRDefault="007635C2" w:rsidP="002F235B">
      <w:r w:rsidRPr="007635C2">
        <w:drawing>
          <wp:inline distT="0" distB="0" distL="0" distR="0" wp14:anchorId="791429B7" wp14:editId="059E425D">
            <wp:extent cx="5943600" cy="3338830"/>
            <wp:effectExtent l="0" t="0" r="0" b="0"/>
            <wp:docPr id="17046731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467311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EF613" w14:textId="4E6ABFBA" w:rsidR="00B87515" w:rsidRDefault="00B87515" w:rsidP="002F235B">
      <w:r w:rsidRPr="00B87515">
        <w:lastRenderedPageBreak/>
        <w:drawing>
          <wp:inline distT="0" distB="0" distL="0" distR="0" wp14:anchorId="704A14EA" wp14:editId="75D9DC0C">
            <wp:extent cx="5943600" cy="2798445"/>
            <wp:effectExtent l="0" t="0" r="0" b="1905"/>
            <wp:docPr id="1091996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99668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8751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F235B"/>
    <w:rsid w:val="0009598B"/>
    <w:rsid w:val="00096DBE"/>
    <w:rsid w:val="00213257"/>
    <w:rsid w:val="00245A00"/>
    <w:rsid w:val="002855F0"/>
    <w:rsid w:val="0029343A"/>
    <w:rsid w:val="002B3C26"/>
    <w:rsid w:val="002D458D"/>
    <w:rsid w:val="002F235B"/>
    <w:rsid w:val="00387FF3"/>
    <w:rsid w:val="003E63ED"/>
    <w:rsid w:val="00561827"/>
    <w:rsid w:val="00590E82"/>
    <w:rsid w:val="006B5E90"/>
    <w:rsid w:val="006F6641"/>
    <w:rsid w:val="007635C2"/>
    <w:rsid w:val="00777FE2"/>
    <w:rsid w:val="008B2D97"/>
    <w:rsid w:val="00A612D2"/>
    <w:rsid w:val="00B87515"/>
    <w:rsid w:val="00CA098F"/>
    <w:rsid w:val="00D83B7A"/>
    <w:rsid w:val="00E104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3BE5264"/>
  <w15:chartTrackingRefBased/>
  <w15:docId w15:val="{3DC3832A-AF19-4B5D-9217-DC0D3769521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F235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F235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F235B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F235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F235B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F235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F235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F235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F235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F235B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F235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F235B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F235B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F235B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F235B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F235B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F235B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F235B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2F235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F235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F235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2F235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2F235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F235B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2F235B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F235B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F235B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F235B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F235B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989</TotalTime>
  <Pages>9</Pages>
  <Words>261</Words>
  <Characters>1488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Rachakonda Om Prakash</dc:creator>
  <cp:keywords/>
  <dc:description/>
  <cp:lastModifiedBy>Rachakonda Om Prakash</cp:lastModifiedBy>
  <cp:revision>10</cp:revision>
  <dcterms:created xsi:type="dcterms:W3CDTF">2025-06-04T18:45:00Z</dcterms:created>
  <dcterms:modified xsi:type="dcterms:W3CDTF">2025-06-05T12:32:00Z</dcterms:modified>
</cp:coreProperties>
</file>